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650BAE96" w:rsidR="00724FAC" w:rsidRPr="00AF4D4B" w:rsidRDefault="00F75FB8" w:rsidP="00724FAC">
      <w:pPr>
        <w:spacing w:after="120"/>
        <w:jc w:val="both"/>
        <w:rPr>
          <w:rFonts w:cstheme="minorHAnsi"/>
        </w:rPr>
      </w:pPr>
      <w:proofErr w:type="spellStart"/>
      <w:r>
        <w:rPr>
          <w:rFonts w:cstheme="minorHAnsi"/>
        </w:rPr>
        <w:t>Adaptacija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 w:rsidR="009D1850">
        <w:rPr>
          <w:rFonts w:cstheme="minorHAnsi"/>
        </w:rPr>
        <w:t>o</w:t>
      </w:r>
      <w:r w:rsidR="00724FAC" w:rsidRPr="00AF4D4B">
        <w:rPr>
          <w:rFonts w:cstheme="minorHAnsi"/>
        </w:rPr>
        <w:t>premanje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vaspitnih</w:t>
      </w:r>
      <w:proofErr w:type="spellEnd"/>
      <w:r w:rsidR="00724FAC" w:rsidRPr="00AF4D4B">
        <w:rPr>
          <w:rFonts w:cstheme="minorHAnsi"/>
        </w:rPr>
        <w:t xml:space="preserve"> soba u </w:t>
      </w:r>
      <w:proofErr w:type="spellStart"/>
      <w:r w:rsidR="00724FAC" w:rsidRPr="00AF4D4B">
        <w:rPr>
          <w:rFonts w:cstheme="minorHAnsi"/>
        </w:rPr>
        <w:t>predškolskoj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ustanovi</w:t>
      </w:r>
      <w:proofErr w:type="spellEnd"/>
      <w:r w:rsidR="00724FAC" w:rsidRPr="00AF4D4B">
        <w:rPr>
          <w:rFonts w:cstheme="minorHAnsi"/>
        </w:rPr>
        <w:t xml:space="preserve"> za:</w:t>
      </w:r>
    </w:p>
    <w:p w14:paraId="6B292F87" w14:textId="2A3534B5" w:rsidR="00724FAC" w:rsidRPr="00342DDF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  <w:highlight w:val="yellow"/>
        </w:rPr>
      </w:pPr>
      <w:proofErr w:type="spellStart"/>
      <w:r w:rsidRPr="00342DDF">
        <w:rPr>
          <w:rFonts w:cstheme="minorHAnsi"/>
          <w:highlight w:val="yellow"/>
        </w:rPr>
        <w:t>Opštinu</w:t>
      </w:r>
      <w:proofErr w:type="spellEnd"/>
      <w:r w:rsidR="00F75FB8" w:rsidRPr="00342DDF">
        <w:rPr>
          <w:rFonts w:cstheme="minorHAnsi"/>
          <w:highlight w:val="yellow"/>
        </w:rPr>
        <w:t xml:space="preserve"> </w:t>
      </w:r>
      <w:r w:rsidR="00342DDF" w:rsidRPr="00342DDF">
        <w:rPr>
          <w:rFonts w:cstheme="minorHAnsi"/>
          <w:highlight w:val="yellow"/>
        </w:rPr>
        <w:t>Novi Beograd</w:t>
      </w:r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koji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koji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od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od 2018. </w:t>
      </w:r>
      <w:proofErr w:type="spellStart"/>
      <w:r w:rsidRPr="00AF4D4B">
        <w:rPr>
          <w:rFonts w:cstheme="minorHAnsi"/>
        </w:rPr>
        <w:t>godine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37055B10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="00EB584F" w:rsidRPr="00AF4D4B">
        <w:rPr>
          <w:rFonts w:cstheme="minorHAnsi"/>
        </w:rPr>
        <w:t>i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Opština</w:t>
      </w:r>
      <w:proofErr w:type="spellEnd"/>
      <w:r w:rsidRPr="00AF4D4B">
        <w:rPr>
          <w:rFonts w:cstheme="minorHAnsi"/>
        </w:rPr>
        <w:t xml:space="preserve"> </w:t>
      </w:r>
      <w:r w:rsidR="00342DDF" w:rsidRPr="00342DDF">
        <w:rPr>
          <w:rFonts w:cstheme="minorHAnsi"/>
          <w:highlight w:val="yellow"/>
        </w:rPr>
        <w:t>Novi Beograd</w:t>
      </w:r>
      <w:r w:rsidR="00E474A0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0F88FF92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javnost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organizacije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pojedince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zainteresovane</w:t>
      </w:r>
      <w:proofErr w:type="spellEnd"/>
      <w:r w:rsidRPr="00AF4D4B">
        <w:rPr>
          <w:rFonts w:cstheme="minorHAnsi"/>
        </w:rPr>
        <w:t xml:space="preserve"> za </w:t>
      </w:r>
      <w:proofErr w:type="spellStart"/>
      <w:r w:rsidRPr="00AF4D4B">
        <w:rPr>
          <w:rFonts w:cstheme="minorHAnsi"/>
        </w:rPr>
        <w:t>Kontrolnu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listu</w:t>
      </w:r>
      <w:proofErr w:type="spellEnd"/>
      <w:r w:rsidRPr="00AF4D4B">
        <w:rPr>
          <w:rFonts w:cstheme="minorHAnsi"/>
        </w:rPr>
        <w:t xml:space="preserve"> Plana za </w:t>
      </w:r>
      <w:proofErr w:type="spellStart"/>
      <w:r w:rsidRPr="00AF4D4B">
        <w:rPr>
          <w:rFonts w:cstheme="minorHAnsi"/>
        </w:rPr>
        <w:t>upravljanje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pitanjima</w:t>
      </w:r>
      <w:proofErr w:type="spellEnd"/>
      <w:r w:rsidRPr="00AF4D4B">
        <w:rPr>
          <w:rFonts w:cstheme="minorHAnsi"/>
        </w:rPr>
        <w:t xml:space="preserve"> (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za </w:t>
      </w:r>
      <w:proofErr w:type="spellStart"/>
      <w:r w:rsidRPr="00AF4D4B">
        <w:rPr>
          <w:rFonts w:cstheme="minorHAnsi"/>
        </w:rPr>
        <w:t>PzUŽSSP</w:t>
      </w:r>
      <w:proofErr w:type="spellEnd"/>
      <w:r w:rsidR="004965EC" w:rsidRPr="00AF4D4B">
        <w:rPr>
          <w:rFonts w:cstheme="minorHAnsi"/>
        </w:rPr>
        <w:t>) z</w:t>
      </w:r>
      <w:r w:rsidR="00E474A0" w:rsidRPr="00AF4D4B">
        <w:rPr>
          <w:rFonts w:cstheme="minorHAnsi"/>
        </w:rPr>
        <w:t>a pod-</w:t>
      </w:r>
      <w:proofErr w:type="spellStart"/>
      <w:r w:rsidR="00E474A0" w:rsidRPr="00342DDF">
        <w:rPr>
          <w:rFonts w:cstheme="minorHAnsi"/>
          <w:highlight w:val="yellow"/>
        </w:rPr>
        <w:t>projekat</w:t>
      </w:r>
      <w:proofErr w:type="spellEnd"/>
      <w:r w:rsidR="00E474A0" w:rsidRPr="00342DDF">
        <w:rPr>
          <w:rFonts w:cstheme="minorHAnsi"/>
          <w:highlight w:val="yellow"/>
        </w:rPr>
        <w:t xml:space="preserve"> </w:t>
      </w:r>
      <w:proofErr w:type="spellStart"/>
      <w:r w:rsidR="00342DDF" w:rsidRPr="00342DDF">
        <w:rPr>
          <w:rFonts w:cstheme="minorHAnsi"/>
          <w:highlight w:val="yellow"/>
        </w:rPr>
        <w:t>adaptacije</w:t>
      </w:r>
      <w:proofErr w:type="spellEnd"/>
      <w:r w:rsidR="00342DDF" w:rsidRPr="00342DDF">
        <w:rPr>
          <w:rFonts w:cstheme="minorHAnsi"/>
          <w:highlight w:val="yellow"/>
        </w:rPr>
        <w:t xml:space="preserve"> I </w:t>
      </w:r>
      <w:proofErr w:type="spellStart"/>
      <w:r w:rsidR="00E474A0" w:rsidRPr="00342DDF">
        <w:rPr>
          <w:rFonts w:cstheme="minorHAnsi"/>
          <w:highlight w:val="yellow"/>
        </w:rPr>
        <w:t>opremanja</w:t>
      </w:r>
      <w:proofErr w:type="spellEnd"/>
      <w:r w:rsidR="00E474A0" w:rsidRPr="00342DDF">
        <w:rPr>
          <w:rFonts w:cstheme="minorHAnsi"/>
          <w:highlight w:val="yellow"/>
        </w:rPr>
        <w:t xml:space="preserve"> </w:t>
      </w:r>
      <w:proofErr w:type="spellStart"/>
      <w:proofErr w:type="gramStart"/>
      <w:r w:rsidR="00342DDF" w:rsidRPr="00342DDF">
        <w:rPr>
          <w:rFonts w:cstheme="minorHAnsi"/>
          <w:highlight w:val="yellow"/>
        </w:rPr>
        <w:t>četiri</w:t>
      </w:r>
      <w:proofErr w:type="spellEnd"/>
      <w:r w:rsidR="00342DDF" w:rsidRPr="00342DDF">
        <w:rPr>
          <w:rFonts w:cstheme="minorHAnsi"/>
          <w:highlight w:val="yellow"/>
        </w:rPr>
        <w:t xml:space="preserve"> </w:t>
      </w:r>
      <w:r w:rsidR="00F75FB8" w:rsidRPr="00342DDF">
        <w:rPr>
          <w:rFonts w:cstheme="minorHAnsi"/>
          <w:highlight w:val="yellow"/>
        </w:rPr>
        <w:t xml:space="preserve"> </w:t>
      </w:r>
      <w:proofErr w:type="spellStart"/>
      <w:r w:rsidR="00F75FB8" w:rsidRPr="00342DDF">
        <w:rPr>
          <w:rFonts w:cstheme="minorHAnsi"/>
          <w:highlight w:val="yellow"/>
        </w:rPr>
        <w:t>vaspitn</w:t>
      </w:r>
      <w:r w:rsidR="00342DDF">
        <w:rPr>
          <w:rFonts w:cstheme="minorHAnsi"/>
          <w:highlight w:val="yellow"/>
        </w:rPr>
        <w:t>e</w:t>
      </w:r>
      <w:proofErr w:type="spellEnd"/>
      <w:proofErr w:type="gramEnd"/>
      <w:r w:rsidR="00F75FB8" w:rsidRPr="00342DDF">
        <w:rPr>
          <w:rFonts w:cstheme="minorHAnsi"/>
          <w:highlight w:val="yellow"/>
        </w:rPr>
        <w:t xml:space="preserve"> </w:t>
      </w:r>
      <w:proofErr w:type="spellStart"/>
      <w:r w:rsidR="00F75FB8" w:rsidRPr="00342DDF">
        <w:rPr>
          <w:rFonts w:cstheme="minorHAnsi"/>
          <w:highlight w:val="yellow"/>
        </w:rPr>
        <w:t>sob</w:t>
      </w:r>
      <w:r w:rsidR="00342DDF">
        <w:rPr>
          <w:rFonts w:cstheme="minorHAnsi"/>
          <w:highlight w:val="yellow"/>
        </w:rPr>
        <w:t>e</w:t>
      </w:r>
      <w:proofErr w:type="spellEnd"/>
      <w:r w:rsidR="00F75FB8" w:rsidRPr="00342DDF">
        <w:rPr>
          <w:rFonts w:cstheme="minorHAnsi"/>
          <w:highlight w:val="yellow"/>
        </w:rPr>
        <w:t xml:space="preserve"> </w:t>
      </w:r>
      <w:r w:rsidRPr="00342DDF">
        <w:rPr>
          <w:rFonts w:cstheme="minorHAnsi"/>
          <w:highlight w:val="yellow"/>
        </w:rPr>
        <w:t xml:space="preserve">u </w:t>
      </w:r>
      <w:proofErr w:type="spellStart"/>
      <w:r w:rsidRPr="00342DDF">
        <w:rPr>
          <w:rFonts w:cstheme="minorHAnsi"/>
          <w:highlight w:val="yellow"/>
        </w:rPr>
        <w:t>objektu</w:t>
      </w:r>
      <w:proofErr w:type="spellEnd"/>
      <w:r w:rsidRPr="00342DDF">
        <w:rPr>
          <w:rFonts w:cstheme="minorHAnsi"/>
          <w:highlight w:val="yellow"/>
        </w:rPr>
        <w:t xml:space="preserve"> </w:t>
      </w:r>
      <w:proofErr w:type="spellStart"/>
      <w:r w:rsidR="00342DDF">
        <w:rPr>
          <w:rFonts w:cstheme="minorHAnsi"/>
          <w:highlight w:val="yellow"/>
        </w:rPr>
        <w:t>vrtić</w:t>
      </w:r>
      <w:proofErr w:type="spellEnd"/>
      <w:r w:rsidR="00342DDF">
        <w:rPr>
          <w:rFonts w:cstheme="minorHAnsi"/>
          <w:highlight w:val="yellow"/>
        </w:rPr>
        <w:t xml:space="preserve"> </w:t>
      </w:r>
      <w:proofErr w:type="spellStart"/>
      <w:r w:rsidR="00342DDF">
        <w:rPr>
          <w:rFonts w:cstheme="minorHAnsi"/>
          <w:highlight w:val="yellow"/>
        </w:rPr>
        <w:t>Sunce</w:t>
      </w:r>
      <w:proofErr w:type="spellEnd"/>
      <w:r w:rsidR="00342DDF">
        <w:rPr>
          <w:rFonts w:cstheme="minorHAnsi"/>
          <w:highlight w:val="yellow"/>
        </w:rPr>
        <w:t xml:space="preserve">, </w:t>
      </w:r>
      <w:r w:rsidR="00F75FB8" w:rsidRPr="00342DDF">
        <w:rPr>
          <w:rFonts w:cstheme="minorHAnsi"/>
          <w:highlight w:val="yellow"/>
        </w:rPr>
        <w:t xml:space="preserve">PU </w:t>
      </w:r>
      <w:r w:rsidR="00F75FB8" w:rsidRPr="00342DDF">
        <w:rPr>
          <w:rFonts w:cstheme="minorHAnsi"/>
          <w:highlight w:val="yellow"/>
          <w:lang w:val="sr-Latn-RS"/>
        </w:rPr>
        <w:t>„</w:t>
      </w:r>
      <w:r w:rsidR="00342DDF">
        <w:rPr>
          <w:rFonts w:cstheme="minorHAnsi"/>
          <w:highlight w:val="yellow"/>
          <w:lang w:val="sr-Latn-RS"/>
        </w:rPr>
        <w:t>11. april</w:t>
      </w:r>
      <w:r w:rsidR="00DD61CE" w:rsidRPr="00342DDF">
        <w:rPr>
          <w:rFonts w:cstheme="minorHAnsi"/>
          <w:highlight w:val="yellow"/>
          <w:lang w:val="sr-Latn-RS"/>
        </w:rPr>
        <w:t xml:space="preserve">“, </w:t>
      </w:r>
      <w:r w:rsidR="00342DDF">
        <w:rPr>
          <w:rFonts w:cstheme="minorHAnsi"/>
          <w:highlight w:val="yellow"/>
          <w:lang w:val="sr-Latn-RS"/>
        </w:rPr>
        <w:t xml:space="preserve">Novi Beograd </w:t>
      </w:r>
      <w:r w:rsidR="00F75FB8" w:rsidRPr="00342DDF">
        <w:rPr>
          <w:rFonts w:cstheme="minorHAnsi"/>
          <w:highlight w:val="yellow"/>
          <w:lang w:val="sr-Latn-RS"/>
        </w:rPr>
        <w:t xml:space="preserve"> </w:t>
      </w:r>
      <w:r w:rsidR="00DD61CE" w:rsidRPr="00342DDF">
        <w:rPr>
          <w:rFonts w:cstheme="minorHAnsi"/>
          <w:highlight w:val="yellow"/>
        </w:rPr>
        <w:t xml:space="preserve">za </w:t>
      </w:r>
      <w:proofErr w:type="spellStart"/>
      <w:r w:rsidR="00DD61CE" w:rsidRPr="00342DDF">
        <w:rPr>
          <w:rFonts w:cstheme="minorHAnsi"/>
          <w:highlight w:val="yellow"/>
        </w:rPr>
        <w:t>potrebe</w:t>
      </w:r>
      <w:proofErr w:type="spellEnd"/>
      <w:r w:rsidR="00DD61CE" w:rsidRPr="00342DDF">
        <w:rPr>
          <w:rFonts w:cstheme="minorHAnsi"/>
          <w:highlight w:val="yellow"/>
        </w:rPr>
        <w:t xml:space="preserve"> </w:t>
      </w:r>
      <w:proofErr w:type="spellStart"/>
      <w:r w:rsidRPr="00342DDF">
        <w:rPr>
          <w:rFonts w:cstheme="minorHAnsi"/>
          <w:highlight w:val="yellow"/>
        </w:rPr>
        <w:t>Predškolske</w:t>
      </w:r>
      <w:proofErr w:type="spellEnd"/>
      <w:r w:rsidRPr="00342DDF">
        <w:rPr>
          <w:rFonts w:cstheme="minorHAnsi"/>
          <w:highlight w:val="yellow"/>
        </w:rPr>
        <w:t xml:space="preserve"> </w:t>
      </w:r>
      <w:proofErr w:type="spellStart"/>
      <w:r w:rsidRPr="00342DDF">
        <w:rPr>
          <w:rFonts w:cstheme="minorHAnsi"/>
          <w:highlight w:val="yellow"/>
        </w:rPr>
        <w:t>ustanove</w:t>
      </w:r>
      <w:proofErr w:type="spellEnd"/>
      <w:r w:rsidRPr="00342DDF">
        <w:rPr>
          <w:rFonts w:cstheme="minorHAnsi"/>
          <w:highlight w:val="yellow"/>
        </w:rPr>
        <w:t xml:space="preserve"> </w:t>
      </w:r>
      <w:r w:rsidR="00342DDF" w:rsidRPr="00342DDF">
        <w:rPr>
          <w:rFonts w:cstheme="minorHAnsi"/>
          <w:highlight w:val="yellow"/>
        </w:rPr>
        <w:t xml:space="preserve"> </w:t>
      </w:r>
      <w:r w:rsidR="00342DDF" w:rsidRPr="00342DDF">
        <w:rPr>
          <w:rFonts w:cstheme="minorHAnsi"/>
          <w:highlight w:val="yellow"/>
          <w:lang w:val="sr-Latn-RS"/>
        </w:rPr>
        <w:t>„</w:t>
      </w:r>
      <w:r w:rsidR="00342DDF">
        <w:rPr>
          <w:rFonts w:cstheme="minorHAnsi"/>
          <w:highlight w:val="yellow"/>
          <w:lang w:val="sr-Latn-RS"/>
        </w:rPr>
        <w:t>11. april</w:t>
      </w:r>
      <w:r w:rsidR="00342DDF" w:rsidRPr="00342DDF">
        <w:rPr>
          <w:rFonts w:cstheme="minorHAnsi"/>
          <w:highlight w:val="yellow"/>
          <w:lang w:val="sr-Latn-RS"/>
        </w:rPr>
        <w:t xml:space="preserve">“, </w:t>
      </w:r>
      <w:r w:rsidR="00342DDF">
        <w:rPr>
          <w:rFonts w:cstheme="minorHAnsi"/>
          <w:highlight w:val="yellow"/>
          <w:lang w:val="sr-Latn-RS"/>
        </w:rPr>
        <w:t>Novi Beograd</w:t>
      </w:r>
      <w:r w:rsidRPr="00342DDF">
        <w:rPr>
          <w:rFonts w:cstheme="minorHAnsi"/>
          <w:highlight w:val="yellow"/>
        </w:rPr>
        <w:t>.</w:t>
      </w:r>
    </w:p>
    <w:p w14:paraId="2561F10D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Uvid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predmetni</w:t>
      </w:r>
      <w:proofErr w:type="spellEnd"/>
      <w:r w:rsidRPr="00AF4D4B">
        <w:rPr>
          <w:rFonts w:cstheme="minorHAnsi"/>
        </w:rPr>
        <w:t xml:space="preserve"> plan </w:t>
      </w:r>
      <w:proofErr w:type="spellStart"/>
      <w:r w:rsidRPr="00AF4D4B">
        <w:rPr>
          <w:rFonts w:cstheme="minorHAnsi"/>
        </w:rPr>
        <w:t>može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izvršiti</w:t>
      </w:r>
      <w:proofErr w:type="spellEnd"/>
      <w:r w:rsidRPr="00AF4D4B">
        <w:rPr>
          <w:rFonts w:cstheme="minorHAnsi"/>
        </w:rPr>
        <w:t>:</w:t>
      </w:r>
    </w:p>
    <w:p w14:paraId="39694E49" w14:textId="3A545CA8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internet </w:t>
      </w:r>
      <w:proofErr w:type="spellStart"/>
      <w:r w:rsidRPr="00AF4D4B">
        <w:rPr>
          <w:rFonts w:cstheme="minorHAnsi"/>
        </w:rPr>
        <w:t>stranici</w:t>
      </w:r>
      <w:proofErr w:type="spellEnd"/>
      <w:r w:rsidRPr="00AF4D4B">
        <w:rPr>
          <w:rFonts w:cstheme="minorHAnsi"/>
        </w:rPr>
        <w:t xml:space="preserve"> ECEC </w:t>
      </w:r>
      <w:hyperlink r:id="rId5" w:history="1">
        <w:r w:rsidRPr="00AF4D4B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gde</w:t>
      </w:r>
      <w:proofErr w:type="spellEnd"/>
      <w:r w:rsidRPr="00AF4D4B">
        <w:rPr>
          <w:rFonts w:cstheme="minorHAnsi"/>
        </w:rPr>
        <w:t xml:space="preserve"> je </w:t>
      </w:r>
      <w:proofErr w:type="spellStart"/>
      <w:r w:rsidRPr="00AF4D4B">
        <w:rPr>
          <w:rFonts w:cstheme="minorHAnsi"/>
        </w:rPr>
        <w:t>postavljen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dokument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PzUŽSSO</w:t>
      </w:r>
      <w:proofErr w:type="spellEnd"/>
      <w:r w:rsidRPr="00AF4D4B">
        <w:rPr>
          <w:rFonts w:cstheme="minorHAnsi"/>
        </w:rPr>
        <w:t>.</w:t>
      </w:r>
    </w:p>
    <w:p w14:paraId="7EB5EE5A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mišljenja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vezi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ovim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planom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podnose</w:t>
      </w:r>
      <w:proofErr w:type="spellEnd"/>
      <w:r w:rsidRPr="00AF4D4B">
        <w:rPr>
          <w:rFonts w:cstheme="minorHAnsi"/>
        </w:rPr>
        <w:t xml:space="preserve"> se:</w:t>
      </w:r>
    </w:p>
    <w:p w14:paraId="2B215F0D" w14:textId="77777777" w:rsidR="004965EC" w:rsidRPr="00AF4D4B" w:rsidRDefault="00724FAC" w:rsidP="00724FAC">
      <w:pPr>
        <w:spacing w:after="120"/>
        <w:jc w:val="both"/>
        <w:rPr>
          <w:rFonts w:cstheme="minorHAnsi"/>
        </w:rPr>
      </w:pPr>
      <w:r w:rsidRPr="00AF4D4B">
        <w:rPr>
          <w:rFonts w:cstheme="minorHAnsi"/>
        </w:rPr>
        <w:t xml:space="preserve">u </w:t>
      </w:r>
      <w:proofErr w:type="spellStart"/>
      <w:r w:rsidRPr="00AF4D4B">
        <w:rPr>
          <w:rFonts w:cstheme="minorHAnsi"/>
        </w:rPr>
        <w:t>pisanom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obliku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dostavljaju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 ECEC </w:t>
      </w:r>
      <w:proofErr w:type="spellStart"/>
      <w:r w:rsidRPr="00AF4D4B">
        <w:rPr>
          <w:rFonts w:cstheme="minorHAnsi"/>
        </w:rPr>
        <w:t>projekta</w:t>
      </w:r>
      <w:proofErr w:type="spellEnd"/>
      <w:r w:rsidRPr="00AF4D4B">
        <w:rPr>
          <w:rFonts w:cstheme="minorHAnsi"/>
        </w:rPr>
        <w:t xml:space="preserve">, </w:t>
      </w:r>
      <w:r w:rsidR="00EB584F" w:rsidRPr="00AF4D4B">
        <w:rPr>
          <w:rFonts w:cstheme="minorHAnsi"/>
        </w:rPr>
        <w:t>MINISTARSTVO PROSVETE</w:t>
      </w:r>
      <w:r w:rsidRPr="00AF4D4B">
        <w:rPr>
          <w:rFonts w:cstheme="minorHAnsi"/>
        </w:rPr>
        <w:t xml:space="preserve">, </w:t>
      </w:r>
      <w:proofErr w:type="spellStart"/>
      <w:r w:rsidR="00EB584F" w:rsidRPr="00AF4D4B">
        <w:rPr>
          <w:rFonts w:cstheme="minorHAnsi"/>
        </w:rPr>
        <w:t>Nemanjina</w:t>
      </w:r>
      <w:proofErr w:type="spellEnd"/>
      <w:r w:rsidR="00EB584F" w:rsidRPr="00AF4D4B">
        <w:rPr>
          <w:rFonts w:cstheme="minorHAnsi"/>
        </w:rPr>
        <w:t xml:space="preserve"> </w:t>
      </w:r>
      <w:r w:rsidRPr="00AF4D4B">
        <w:rPr>
          <w:rFonts w:cstheme="minorHAnsi"/>
        </w:rPr>
        <w:t xml:space="preserve">22-26, 11000 </w:t>
      </w:r>
      <w:r w:rsidR="00EB584F" w:rsidRPr="00AF4D4B">
        <w:rPr>
          <w:rFonts w:cstheme="minorHAnsi"/>
        </w:rPr>
        <w:t>Beograd</w:t>
      </w:r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sa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naznakom</w:t>
      </w:r>
      <w:proofErr w:type="spellEnd"/>
      <w:r w:rsidRPr="00AF4D4B">
        <w:rPr>
          <w:rFonts w:cstheme="minorHAnsi"/>
        </w:rPr>
        <w:t>:</w:t>
      </w:r>
    </w:p>
    <w:p w14:paraId="2485E4F7" w14:textId="173234CD" w:rsidR="00724FAC" w:rsidRPr="00AF4D4B" w:rsidRDefault="00724FAC" w:rsidP="00724FAC">
      <w:pPr>
        <w:spacing w:after="120"/>
        <w:jc w:val="both"/>
        <w:rPr>
          <w:rFonts w:cstheme="minorHAnsi"/>
        </w:rPr>
      </w:pPr>
      <w:r w:rsidRPr="00342DDF">
        <w:rPr>
          <w:rFonts w:cstheme="minorHAnsi"/>
          <w:highlight w:val="yellow"/>
        </w:rPr>
        <w:t xml:space="preserve">”ZA </w:t>
      </w:r>
      <w:proofErr w:type="spellStart"/>
      <w:r w:rsidRPr="00342DDF">
        <w:rPr>
          <w:rFonts w:cstheme="minorHAnsi"/>
          <w:highlight w:val="yellow"/>
        </w:rPr>
        <w:t>Kontrolnu</w:t>
      </w:r>
      <w:proofErr w:type="spellEnd"/>
      <w:r w:rsidRPr="00342DDF">
        <w:rPr>
          <w:rFonts w:cstheme="minorHAnsi"/>
          <w:highlight w:val="yellow"/>
        </w:rPr>
        <w:t xml:space="preserve"> </w:t>
      </w:r>
      <w:proofErr w:type="spellStart"/>
      <w:r w:rsidRPr="00342DDF">
        <w:rPr>
          <w:rFonts w:cstheme="minorHAnsi"/>
          <w:highlight w:val="yellow"/>
        </w:rPr>
        <w:t>listu</w:t>
      </w:r>
      <w:proofErr w:type="spellEnd"/>
      <w:r w:rsidRPr="00342DDF">
        <w:rPr>
          <w:rFonts w:cstheme="minorHAnsi"/>
          <w:highlight w:val="yellow"/>
        </w:rPr>
        <w:t xml:space="preserve"> </w:t>
      </w:r>
      <w:proofErr w:type="spellStart"/>
      <w:r w:rsidRPr="00342DDF">
        <w:rPr>
          <w:rFonts w:cstheme="minorHAnsi"/>
          <w:highlight w:val="yellow"/>
        </w:rPr>
        <w:t>PzUŽSSO</w:t>
      </w:r>
      <w:proofErr w:type="spellEnd"/>
      <w:r w:rsidRPr="00342DDF">
        <w:rPr>
          <w:rFonts w:cstheme="minorHAnsi"/>
          <w:highlight w:val="yellow"/>
        </w:rPr>
        <w:t xml:space="preserve"> </w:t>
      </w:r>
      <w:r w:rsidR="00342DDF" w:rsidRPr="00342DDF">
        <w:rPr>
          <w:rFonts w:cstheme="minorHAnsi"/>
          <w:highlight w:val="yellow"/>
        </w:rPr>
        <w:t>–</w:t>
      </w:r>
      <w:r w:rsidRPr="00342DDF">
        <w:rPr>
          <w:rFonts w:cstheme="minorHAnsi"/>
          <w:highlight w:val="yellow"/>
        </w:rPr>
        <w:t xml:space="preserve"> </w:t>
      </w:r>
      <w:proofErr w:type="spellStart"/>
      <w:r w:rsidR="00342DDF" w:rsidRPr="00342DDF">
        <w:rPr>
          <w:rFonts w:cstheme="minorHAnsi"/>
          <w:highlight w:val="yellow"/>
        </w:rPr>
        <w:t>četiri</w:t>
      </w:r>
      <w:proofErr w:type="spellEnd"/>
      <w:r w:rsidR="00342DDF" w:rsidRPr="00342DDF">
        <w:rPr>
          <w:rFonts w:cstheme="minorHAnsi"/>
          <w:highlight w:val="yellow"/>
        </w:rPr>
        <w:t xml:space="preserve"> </w:t>
      </w:r>
      <w:proofErr w:type="spellStart"/>
      <w:r w:rsidR="00342DDF" w:rsidRPr="00342DDF">
        <w:rPr>
          <w:rFonts w:cstheme="minorHAnsi"/>
          <w:highlight w:val="yellow"/>
        </w:rPr>
        <w:t>vaspitne</w:t>
      </w:r>
      <w:proofErr w:type="spellEnd"/>
      <w:r w:rsidR="00342DDF" w:rsidRPr="00342DDF">
        <w:rPr>
          <w:rFonts w:cstheme="minorHAnsi"/>
          <w:highlight w:val="yellow"/>
        </w:rPr>
        <w:t xml:space="preserve"> </w:t>
      </w:r>
      <w:proofErr w:type="spellStart"/>
      <w:r w:rsidR="00342DDF" w:rsidRPr="00342DDF">
        <w:rPr>
          <w:rFonts w:cstheme="minorHAnsi"/>
          <w:highlight w:val="yellow"/>
        </w:rPr>
        <w:t>sobe</w:t>
      </w:r>
      <w:proofErr w:type="spellEnd"/>
      <w:r w:rsidR="00342DDF" w:rsidRPr="00342DDF">
        <w:rPr>
          <w:rFonts w:cstheme="minorHAnsi"/>
          <w:highlight w:val="yellow"/>
        </w:rPr>
        <w:t xml:space="preserve"> </w:t>
      </w:r>
      <w:r w:rsidR="00F75FB8" w:rsidRPr="00342DDF">
        <w:rPr>
          <w:rFonts w:cstheme="minorHAnsi"/>
          <w:highlight w:val="yellow"/>
        </w:rPr>
        <w:t xml:space="preserve">u </w:t>
      </w:r>
      <w:proofErr w:type="spellStart"/>
      <w:r w:rsidR="00F75FB8" w:rsidRPr="00342DDF">
        <w:rPr>
          <w:rFonts w:cstheme="minorHAnsi"/>
          <w:highlight w:val="yellow"/>
        </w:rPr>
        <w:t>objektu</w:t>
      </w:r>
      <w:proofErr w:type="spellEnd"/>
      <w:r w:rsidR="00F75FB8" w:rsidRPr="00342DDF">
        <w:rPr>
          <w:rFonts w:cstheme="minorHAnsi"/>
          <w:highlight w:val="yellow"/>
        </w:rPr>
        <w:t xml:space="preserve"> </w:t>
      </w:r>
      <w:proofErr w:type="spellStart"/>
      <w:r w:rsidR="00342DDF" w:rsidRPr="00342DDF">
        <w:rPr>
          <w:rFonts w:cstheme="minorHAnsi"/>
          <w:highlight w:val="yellow"/>
        </w:rPr>
        <w:t>vrtića</w:t>
      </w:r>
      <w:proofErr w:type="spellEnd"/>
      <w:r w:rsidR="00342DDF" w:rsidRPr="00342DDF">
        <w:rPr>
          <w:rFonts w:cstheme="minorHAnsi"/>
          <w:highlight w:val="yellow"/>
        </w:rPr>
        <w:t xml:space="preserve"> </w:t>
      </w:r>
      <w:proofErr w:type="spellStart"/>
      <w:r w:rsidR="00342DDF" w:rsidRPr="00342DDF">
        <w:rPr>
          <w:rFonts w:cstheme="minorHAnsi"/>
          <w:highlight w:val="yellow"/>
        </w:rPr>
        <w:t>Sunce</w:t>
      </w:r>
      <w:proofErr w:type="spellEnd"/>
      <w:r w:rsidR="00F75FB8" w:rsidRPr="00342DDF">
        <w:rPr>
          <w:rFonts w:cstheme="minorHAnsi"/>
          <w:highlight w:val="yellow"/>
        </w:rPr>
        <w:t xml:space="preserve">, za </w:t>
      </w:r>
      <w:proofErr w:type="spellStart"/>
      <w:r w:rsidR="00F75FB8" w:rsidRPr="00342DDF">
        <w:rPr>
          <w:rFonts w:cstheme="minorHAnsi"/>
          <w:highlight w:val="yellow"/>
        </w:rPr>
        <w:t>potrebe</w:t>
      </w:r>
      <w:proofErr w:type="spellEnd"/>
      <w:r w:rsidR="00F75FB8" w:rsidRPr="00342DDF">
        <w:rPr>
          <w:rFonts w:cstheme="minorHAnsi"/>
          <w:highlight w:val="yellow"/>
        </w:rPr>
        <w:t xml:space="preserve"> </w:t>
      </w:r>
      <w:proofErr w:type="spellStart"/>
      <w:r w:rsidR="00F75FB8" w:rsidRPr="00342DDF">
        <w:rPr>
          <w:rFonts w:cstheme="minorHAnsi"/>
          <w:highlight w:val="yellow"/>
        </w:rPr>
        <w:t>Predškolske</w:t>
      </w:r>
      <w:proofErr w:type="spellEnd"/>
      <w:r w:rsidR="00F75FB8" w:rsidRPr="00342DDF">
        <w:rPr>
          <w:rFonts w:cstheme="minorHAnsi"/>
          <w:highlight w:val="yellow"/>
        </w:rPr>
        <w:t xml:space="preserve"> </w:t>
      </w:r>
      <w:proofErr w:type="spellStart"/>
      <w:r w:rsidR="00F75FB8" w:rsidRPr="00342DDF">
        <w:rPr>
          <w:rFonts w:cstheme="minorHAnsi"/>
          <w:highlight w:val="yellow"/>
        </w:rPr>
        <w:t>ustanove</w:t>
      </w:r>
      <w:proofErr w:type="spellEnd"/>
      <w:r w:rsidR="00F75FB8" w:rsidRPr="00342DDF">
        <w:rPr>
          <w:rFonts w:cstheme="minorHAnsi"/>
          <w:highlight w:val="yellow"/>
        </w:rPr>
        <w:t xml:space="preserve"> „</w:t>
      </w:r>
      <w:r w:rsidR="00342DDF" w:rsidRPr="00342DDF">
        <w:rPr>
          <w:rFonts w:cstheme="minorHAnsi"/>
          <w:highlight w:val="yellow"/>
        </w:rPr>
        <w:t xml:space="preserve">11. </w:t>
      </w:r>
      <w:proofErr w:type="gramStart"/>
      <w:r w:rsidR="00342DDF" w:rsidRPr="00342DDF">
        <w:rPr>
          <w:rFonts w:cstheme="minorHAnsi"/>
          <w:highlight w:val="yellow"/>
        </w:rPr>
        <w:t>April</w:t>
      </w:r>
      <w:r w:rsidR="00F75FB8" w:rsidRPr="00342DDF">
        <w:rPr>
          <w:rFonts w:cstheme="minorHAnsi"/>
          <w:highlight w:val="yellow"/>
        </w:rPr>
        <w:t xml:space="preserve">“ </w:t>
      </w:r>
      <w:r w:rsidR="00342DDF" w:rsidRPr="00342DDF">
        <w:rPr>
          <w:rFonts w:cstheme="minorHAnsi"/>
          <w:highlight w:val="yellow"/>
        </w:rPr>
        <w:t>Novi</w:t>
      </w:r>
      <w:proofErr w:type="gramEnd"/>
      <w:r w:rsidR="00342DDF" w:rsidRPr="00342DDF">
        <w:rPr>
          <w:rFonts w:cstheme="minorHAnsi"/>
          <w:highlight w:val="yellow"/>
        </w:rPr>
        <w:t xml:space="preserve"> Beograd</w:t>
      </w:r>
      <w:r w:rsidR="00F75FB8" w:rsidRPr="00342DDF">
        <w:rPr>
          <w:rFonts w:cstheme="minorHAnsi"/>
          <w:highlight w:val="yellow"/>
        </w:rPr>
        <w:t>”</w:t>
      </w:r>
      <w:r w:rsidR="00DD61CE" w:rsidRPr="00342DDF">
        <w:rPr>
          <w:rFonts w:cstheme="minorHAnsi"/>
          <w:bCs/>
          <w:highlight w:val="yellow"/>
          <w:lang w:val="sr-Latn-RS"/>
        </w:rPr>
        <w:t>.</w:t>
      </w:r>
    </w:p>
    <w:p w14:paraId="7FC801AA" w14:textId="7475C65A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elektronskom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poštom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: </w:t>
      </w:r>
      <w:hyperlink r:id="rId6" w:history="1">
        <w:r w:rsidRPr="00AF4D4B">
          <w:rPr>
            <w:rStyle w:val="Hyperlink"/>
            <w:rFonts w:cstheme="minorHAnsi"/>
          </w:rPr>
          <w:t>ecec@mpn.gov.rs</w:t>
        </w:r>
      </w:hyperlink>
    </w:p>
    <w:p w14:paraId="6899FC1D" w14:textId="28260344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mogu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</w:t>
      </w:r>
      <w:r w:rsidR="00DE22E5">
        <w:rPr>
          <w:rFonts w:cstheme="minorHAnsi"/>
        </w:rPr>
        <w:t>lati</w:t>
      </w:r>
      <w:proofErr w:type="spellEnd"/>
      <w:r w:rsidR="00DE22E5">
        <w:rPr>
          <w:rFonts w:cstheme="minorHAnsi"/>
        </w:rPr>
        <w:t xml:space="preserve"> </w:t>
      </w:r>
      <w:proofErr w:type="spellStart"/>
      <w:r w:rsidR="00DE22E5">
        <w:rPr>
          <w:rFonts w:cstheme="minorHAnsi"/>
        </w:rPr>
        <w:t>od</w:t>
      </w:r>
      <w:proofErr w:type="spellEnd"/>
      <w:r w:rsidR="00DE22E5">
        <w:rPr>
          <w:rFonts w:cstheme="minorHAnsi"/>
        </w:rPr>
        <w:t xml:space="preserve"> </w:t>
      </w:r>
      <w:proofErr w:type="spellStart"/>
      <w:r w:rsidR="00DE22E5">
        <w:rPr>
          <w:rFonts w:cstheme="minorHAnsi"/>
        </w:rPr>
        <w:t>objave</w:t>
      </w:r>
      <w:proofErr w:type="spellEnd"/>
      <w:r w:rsidR="00DE22E5">
        <w:rPr>
          <w:rFonts w:cstheme="minorHAnsi"/>
        </w:rPr>
        <w:t xml:space="preserve"> </w:t>
      </w:r>
      <w:proofErr w:type="spellStart"/>
      <w:r w:rsidR="00DE22E5">
        <w:rPr>
          <w:rFonts w:cstheme="minorHAnsi"/>
        </w:rPr>
        <w:t>dokumenta</w:t>
      </w:r>
      <w:proofErr w:type="spellEnd"/>
      <w:r w:rsidR="00DE22E5">
        <w:rPr>
          <w:rFonts w:cstheme="minorHAnsi"/>
        </w:rPr>
        <w:t xml:space="preserve"> dana </w:t>
      </w:r>
      <w:r w:rsidR="00342DDF" w:rsidRPr="00342DDF">
        <w:rPr>
          <w:rFonts w:cstheme="minorHAnsi"/>
          <w:highlight w:val="yellow"/>
        </w:rPr>
        <w:t>2</w:t>
      </w:r>
      <w:r w:rsidR="00342DDF">
        <w:rPr>
          <w:rFonts w:cstheme="minorHAnsi"/>
          <w:highlight w:val="yellow"/>
        </w:rPr>
        <w:t>9</w:t>
      </w:r>
      <w:r w:rsidR="00DE22E5" w:rsidRPr="00342DDF">
        <w:rPr>
          <w:rFonts w:cstheme="minorHAnsi"/>
          <w:highlight w:val="yellow"/>
        </w:rPr>
        <w:t>. 0</w:t>
      </w:r>
      <w:r w:rsidR="00342DDF" w:rsidRPr="00342DDF">
        <w:rPr>
          <w:rFonts w:cstheme="minorHAnsi"/>
          <w:highlight w:val="yellow"/>
        </w:rPr>
        <w:t>2</w:t>
      </w:r>
      <w:r w:rsidR="00DE22E5" w:rsidRPr="00342DDF">
        <w:rPr>
          <w:rFonts w:cstheme="minorHAnsi"/>
          <w:highlight w:val="yellow"/>
        </w:rPr>
        <w:t xml:space="preserve">. 2024. do dana </w:t>
      </w:r>
      <w:r w:rsidR="00342DDF" w:rsidRPr="00342DDF">
        <w:rPr>
          <w:rFonts w:cstheme="minorHAnsi"/>
          <w:highlight w:val="yellow"/>
        </w:rPr>
        <w:t>07</w:t>
      </w:r>
      <w:r w:rsidRPr="00342DDF">
        <w:rPr>
          <w:rFonts w:cstheme="minorHAnsi"/>
          <w:highlight w:val="yellow"/>
        </w:rPr>
        <w:t xml:space="preserve">. </w:t>
      </w:r>
      <w:r w:rsidR="00DE22E5" w:rsidRPr="00342DDF">
        <w:rPr>
          <w:rFonts w:cstheme="minorHAnsi"/>
          <w:highlight w:val="yellow"/>
        </w:rPr>
        <w:t>0</w:t>
      </w:r>
      <w:r w:rsidR="00342DDF" w:rsidRPr="00342DDF">
        <w:rPr>
          <w:rFonts w:cstheme="minorHAnsi"/>
          <w:highlight w:val="yellow"/>
        </w:rPr>
        <w:t>3</w:t>
      </w:r>
      <w:r w:rsidR="00DE22E5" w:rsidRPr="00342DDF">
        <w:rPr>
          <w:rFonts w:cstheme="minorHAnsi"/>
          <w:highlight w:val="yellow"/>
        </w:rPr>
        <w:t>. 2024</w:t>
      </w:r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godine</w:t>
      </w:r>
      <w:proofErr w:type="spellEnd"/>
      <w:r w:rsidRPr="00AF4D4B">
        <w:rPr>
          <w:rFonts w:cstheme="minorHAnsi"/>
        </w:rPr>
        <w:t>.</w:t>
      </w:r>
    </w:p>
    <w:p w14:paraId="7669D693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 xml:space="preserve">Za </w:t>
      </w:r>
      <w:proofErr w:type="spellStart"/>
      <w:r w:rsidRPr="00AF4D4B">
        <w:rPr>
          <w:rFonts w:cstheme="minorHAnsi"/>
        </w:rPr>
        <w:t>dodatne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informacije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molimo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obratiti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sledeću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>:</w:t>
      </w:r>
    </w:p>
    <w:p w14:paraId="5559B0C6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AF4D4B">
        <w:rPr>
          <w:rFonts w:cstheme="minorHAnsi"/>
          <w:b/>
        </w:rPr>
        <w:t>ECEC PROJEKAT</w:t>
      </w:r>
    </w:p>
    <w:p w14:paraId="6CDF8101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Nemanjina</w:t>
      </w:r>
      <w:proofErr w:type="spellEnd"/>
      <w:r w:rsidRPr="00AF4D4B">
        <w:rPr>
          <w:rFonts w:cstheme="minorHAnsi"/>
        </w:rPr>
        <w:t xml:space="preserve"> 22-26, 11000 Beograd, XI sprat, kancelarija 30</w:t>
      </w:r>
    </w:p>
    <w:p w14:paraId="556504D7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>Tel. 011 2642-756</w:t>
      </w:r>
    </w:p>
    <w:p w14:paraId="4B9DA977" w14:textId="374910AD" w:rsidR="00724FAC" w:rsidRPr="00AF4D4B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AF4D4B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2549">
    <w:abstractNumId w:val="5"/>
  </w:num>
  <w:num w:numId="2" w16cid:durableId="757091767">
    <w:abstractNumId w:val="0"/>
  </w:num>
  <w:num w:numId="3" w16cid:durableId="410857323">
    <w:abstractNumId w:val="1"/>
  </w:num>
  <w:num w:numId="4" w16cid:durableId="295139789">
    <w:abstractNumId w:val="2"/>
  </w:num>
  <w:num w:numId="5" w16cid:durableId="1906142313">
    <w:abstractNumId w:val="3"/>
  </w:num>
  <w:num w:numId="6" w16cid:durableId="548996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42DDF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14</cp:revision>
  <dcterms:created xsi:type="dcterms:W3CDTF">2023-02-27T15:06:00Z</dcterms:created>
  <dcterms:modified xsi:type="dcterms:W3CDTF">2024-02-29T19:15:00Z</dcterms:modified>
</cp:coreProperties>
</file>